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6D2B9" w14:textId="67046227" w:rsidR="006034FD" w:rsidRPr="000405FD" w:rsidRDefault="001B07B5" w:rsidP="0003080F">
      <w:pPr>
        <w:spacing w:after="0" w:line="240" w:lineRule="auto"/>
        <w:jc w:val="right"/>
        <w:rPr>
          <w:rFonts w:eastAsia="Times New Roman" w:cs="Times New Roman"/>
          <w:sz w:val="24"/>
          <w:szCs w:val="24"/>
          <w:lang w:eastAsia="fr-FR"/>
        </w:rPr>
      </w:pPr>
      <w:r>
        <w:rPr>
          <w:rFonts w:eastAsia="Times New Roman" w:cs="Times New Roman"/>
          <w:sz w:val="24"/>
          <w:szCs w:val="24"/>
          <w:lang w:eastAsia="fr-FR"/>
        </w:rPr>
        <w:t>La Garde</w:t>
      </w:r>
      <w:r w:rsidR="006034FD" w:rsidRPr="00BB49A2">
        <w:rPr>
          <w:rFonts w:eastAsia="Times New Roman" w:cs="Times New Roman"/>
          <w:sz w:val="24"/>
          <w:szCs w:val="24"/>
          <w:lang w:eastAsia="fr-FR"/>
        </w:rPr>
        <w:t xml:space="preserve">, le </w:t>
      </w:r>
      <w:r w:rsidR="005B09F9">
        <w:rPr>
          <w:rFonts w:eastAsia="Times New Roman" w:cs="Times New Roman"/>
          <w:sz w:val="24"/>
          <w:szCs w:val="24"/>
          <w:lang w:eastAsia="fr-FR"/>
        </w:rPr>
        <w:t>23</w:t>
      </w:r>
      <w:r w:rsidR="00445691">
        <w:rPr>
          <w:rFonts w:eastAsia="Times New Roman" w:cs="Times New Roman"/>
          <w:sz w:val="24"/>
          <w:szCs w:val="24"/>
          <w:lang w:eastAsia="fr-FR"/>
        </w:rPr>
        <w:t>.11</w:t>
      </w:r>
      <w:r w:rsidR="00BD6E9E">
        <w:rPr>
          <w:rFonts w:eastAsia="Times New Roman" w:cs="Times New Roman"/>
          <w:sz w:val="24"/>
          <w:szCs w:val="24"/>
          <w:lang w:eastAsia="fr-FR"/>
        </w:rPr>
        <w:t>.2020</w:t>
      </w:r>
    </w:p>
    <w:p w14:paraId="517EBF99" w14:textId="77777777" w:rsidR="008F74DD" w:rsidRPr="00BB49A2" w:rsidRDefault="008F74DD" w:rsidP="006034FD">
      <w:pPr>
        <w:spacing w:after="0" w:line="240" w:lineRule="auto"/>
        <w:rPr>
          <w:rFonts w:eastAsia="Times New Roman" w:cs="Times New Roman"/>
          <w:sz w:val="24"/>
          <w:szCs w:val="24"/>
          <w:u w:val="single"/>
          <w:lang w:eastAsia="fr-FR"/>
        </w:rPr>
      </w:pPr>
    </w:p>
    <w:p w14:paraId="068939DC" w14:textId="49D4B9CF" w:rsidR="006034FD" w:rsidRPr="00C4598D" w:rsidRDefault="006034FD" w:rsidP="006034FD">
      <w:pPr>
        <w:spacing w:after="0" w:line="240" w:lineRule="auto"/>
        <w:jc w:val="center"/>
        <w:rPr>
          <w:rFonts w:eastAsia="Times New Roman" w:cs="Times New Roman"/>
          <w:b/>
          <w:sz w:val="24"/>
          <w:szCs w:val="24"/>
          <w:lang w:eastAsia="fr-FR"/>
        </w:rPr>
      </w:pPr>
      <w:r w:rsidRPr="00C4598D">
        <w:rPr>
          <w:rFonts w:eastAsia="Times New Roman" w:cs="Times New Roman"/>
          <w:b/>
          <w:sz w:val="24"/>
          <w:szCs w:val="24"/>
          <w:lang w:eastAsia="fr-FR"/>
        </w:rPr>
        <w:t xml:space="preserve">APPEL A CANDIDATURE </w:t>
      </w:r>
      <w:r w:rsidR="0003080F">
        <w:rPr>
          <w:rFonts w:eastAsia="Times New Roman" w:cs="Times New Roman"/>
          <w:b/>
          <w:sz w:val="24"/>
          <w:szCs w:val="24"/>
          <w:lang w:eastAsia="fr-FR"/>
        </w:rPr>
        <w:t>EXTERNE</w:t>
      </w:r>
      <w:r w:rsidR="006A7932">
        <w:rPr>
          <w:rFonts w:eastAsia="Times New Roman" w:cs="Times New Roman"/>
          <w:b/>
          <w:sz w:val="24"/>
          <w:szCs w:val="24"/>
          <w:lang w:eastAsia="fr-FR"/>
        </w:rPr>
        <w:t xml:space="preserve"> N°</w:t>
      </w:r>
      <w:r w:rsidR="00D41CD5">
        <w:rPr>
          <w:rFonts w:eastAsia="Times New Roman" w:cs="Times New Roman"/>
          <w:b/>
          <w:sz w:val="24"/>
          <w:szCs w:val="24"/>
          <w:lang w:eastAsia="fr-FR"/>
        </w:rPr>
        <w:t>1</w:t>
      </w:r>
      <w:r w:rsidR="00320C19">
        <w:rPr>
          <w:rFonts w:eastAsia="Times New Roman" w:cs="Times New Roman"/>
          <w:b/>
          <w:sz w:val="24"/>
          <w:szCs w:val="24"/>
          <w:lang w:eastAsia="fr-FR"/>
        </w:rPr>
        <w:t>20</w:t>
      </w:r>
    </w:p>
    <w:p w14:paraId="597D6844" w14:textId="77777777" w:rsidR="006034FD" w:rsidRPr="00BB49A2" w:rsidRDefault="006034FD" w:rsidP="006034FD">
      <w:pPr>
        <w:spacing w:after="0" w:line="240" w:lineRule="auto"/>
        <w:rPr>
          <w:rFonts w:eastAsia="Times New Roman" w:cs="Times New Roman"/>
          <w:sz w:val="24"/>
          <w:szCs w:val="24"/>
          <w:lang w:eastAsia="fr-FR"/>
        </w:rPr>
      </w:pPr>
    </w:p>
    <w:p w14:paraId="3B15CD26" w14:textId="77777777" w:rsidR="00035696" w:rsidRPr="00BB49A2" w:rsidRDefault="00DF647D" w:rsidP="00405096">
      <w:pPr>
        <w:tabs>
          <w:tab w:val="left" w:pos="3760"/>
        </w:tabs>
        <w:spacing w:after="0" w:line="240" w:lineRule="auto"/>
        <w:rPr>
          <w:rFonts w:eastAsia="Times New Roman" w:cs="Times New Roman"/>
          <w:lang w:eastAsia="fr-FR"/>
        </w:rPr>
      </w:pPr>
      <w:r>
        <w:rPr>
          <w:noProof/>
          <w:lang w:eastAsia="fr-FR"/>
        </w:rPr>
        <mc:AlternateContent>
          <mc:Choice Requires="wps">
            <w:drawing>
              <wp:anchor distT="0" distB="0" distL="114300" distR="114300" simplePos="0" relativeHeight="251661312" behindDoc="0" locked="0" layoutInCell="1" allowOverlap="1" wp14:anchorId="1B56FA01" wp14:editId="72C1B0DC">
                <wp:simplePos x="0" y="0"/>
                <wp:positionH relativeFrom="margin">
                  <wp:posOffset>590550</wp:posOffset>
                </wp:positionH>
                <wp:positionV relativeFrom="paragraph">
                  <wp:posOffset>98425</wp:posOffset>
                </wp:positionV>
                <wp:extent cx="4511616" cy="1095375"/>
                <wp:effectExtent l="0" t="0" r="22860" b="28575"/>
                <wp:wrapNone/>
                <wp:docPr id="3" name="Rectangle 3"/>
                <wp:cNvGraphicFramePr/>
                <a:graphic xmlns:a="http://schemas.openxmlformats.org/drawingml/2006/main">
                  <a:graphicData uri="http://schemas.microsoft.com/office/word/2010/wordprocessingShape">
                    <wps:wsp>
                      <wps:cNvSpPr/>
                      <wps:spPr>
                        <a:xfrm>
                          <a:off x="0" y="0"/>
                          <a:ext cx="4511616" cy="1095375"/>
                        </a:xfrm>
                        <a:prstGeom prst="rect">
                          <a:avLst/>
                        </a:prstGeom>
                        <a:noFill/>
                        <a:ln>
                          <a:solidFill>
                            <a:srgbClr val="00B0F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19D6A6D0" id="Rectangle 3" o:spid="_x0000_s1026" style="position:absolute;margin-left:46.5pt;margin-top:7.75pt;width:355.25pt;height:86.2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aXhwIAAF8FAAAOAAAAZHJzL2Uyb0RvYy54bWysVM1u2zAMvg/YOwi6r7bTJF2NOkXWIsOA&#10;oi3aDj0rspQYk0RNUuJkTz9Kdtysy2nYRSJFfvwTyavrnVZkK5xvwFS0OMspEYZD3ZhVRb+/LD59&#10;psQHZmqmwIiK7oWn17OPH65aW4oRrEHVwhE0YnzZ2oquQ7Bllnm+Fpr5M7DCoFCC0ywg61ZZ7ViL&#10;1rXKRnk+zVpwtXXAhff4etsJ6SzZl1Lw8CClF4GoimJsIZ0unct4ZrMrVq4cs+uG92Gwf4hCs8ag&#10;08HULQuMbFzzlyndcAceZDjjoDOQsuEi5YDZFPm7bJ7XzIqUCxbH26FM/v+Z5ffbR0eauqLnlBim&#10;8YuesGjMrJQg57E8rfUlaj3bR9dzHsmY6046HW/MguxSSfdDScUuEI6P40lRTIspJRxlRX45Ob+Y&#10;RKvZG9w6H74K0CQSFXXoPpWSbe986FQPKtGbgUWjFL6zUpl4elBNHd8S41bLG+XIlsUPz7/ki/TH&#10;6O5IDbkIzWJqXTKJCnslOrNPQmJNMPxRiiR1oxjMMs6FCdM+DWVQO8IkhjAAi1NAFYoe1OtGmEhd&#10;OgDzU8A/PQ6I5BVMGMC6MeBOGah/DJ47/UP2Xc4x/SXUe2wFB92MeMsXDX7IHfPhkTkcChwfHPTw&#10;gIdU0FYUeoqSNbhfp96jPvYqSilpccgq6n9umBOUqG8Gu/iyGI/jVCZmPLkYIeOOJctjidnoG8Bv&#10;LXClWJ7IqB/UgZQO9Cvug3n0iiJmOPquKA/uwNyEbvhxo3Axnyc1nETLwp15tjwaj1WNDfeye2XO&#10;9l0ZsKHv4TCQrHzXnJ1uRBqYbwLIJnXuW137euMUp97vN05cE8d80nrbi7PfAAAA//8DAFBLAwQU&#10;AAYACAAAACEAXTaRP90AAAAJAQAADwAAAGRycy9kb3ducmV2LnhtbEyPQU/DMAyF70j8h8iTuLF0&#10;nTaV0nRCSGg3pm4cdswa01RrnNKkXfn3mBPc7Pes5+8Vu9l1YsIhtJ4UrJYJCKTam5YaBR+nt8cM&#10;RIiajO48oYJvDLAr7+8KnRt/owqnY2wEh1DItQIbY59LGWqLToel75HY+/SD05HXoZFm0DcOd51M&#10;k2QrnW6JP1jd46vF+nocnQI8U2rrw5SuDuG9+tqex321R6UeFvPLM4iIc/w7hl98RoeSmS5+JBNE&#10;p+BpzVUi65sNCPazZM3DhYUsS0CWhfzfoPwBAAD//wMAUEsBAi0AFAAGAAgAAAAhALaDOJL+AAAA&#10;4QEAABMAAAAAAAAAAAAAAAAAAAAAAFtDb250ZW50X1R5cGVzXS54bWxQSwECLQAUAAYACAAAACEA&#10;OP0h/9YAAACUAQAACwAAAAAAAAAAAAAAAAAvAQAAX3JlbHMvLnJlbHNQSwECLQAUAAYACAAAACEA&#10;CHVWl4cCAABfBQAADgAAAAAAAAAAAAAAAAAuAgAAZHJzL2Uyb0RvYy54bWxQSwECLQAUAAYACAAA&#10;ACEAXTaRP90AAAAJAQAADwAAAAAAAAAAAAAAAADhBAAAZHJzL2Rvd25yZXYueG1sUEsFBgAAAAAE&#10;AAQA8wAAAOsFAAAAAA==&#10;" filled="f" strokecolor="#00b0f0" strokeweight="1pt">
                <w10:wrap anchorx="margin"/>
              </v:rect>
            </w:pict>
          </mc:Fallback>
        </mc:AlternateContent>
      </w:r>
      <w:r w:rsidR="00405096">
        <w:rPr>
          <w:rFonts w:eastAsia="Times New Roman" w:cs="Times New Roman"/>
          <w:sz w:val="24"/>
          <w:szCs w:val="24"/>
          <w:lang w:eastAsia="fr-FR"/>
        </w:rPr>
        <w:tab/>
      </w:r>
    </w:p>
    <w:p w14:paraId="4E6BF97B" w14:textId="4E576582" w:rsidR="00DE1042" w:rsidRPr="00405096" w:rsidRDefault="00DE1042" w:rsidP="00405096">
      <w:pPr>
        <w:spacing w:after="0" w:line="240" w:lineRule="auto"/>
        <w:jc w:val="center"/>
        <w:rPr>
          <w:rFonts w:eastAsia="Times New Roman" w:cs="Times New Roman"/>
          <w:b/>
          <w:caps/>
          <w:lang w:eastAsia="fr-FR"/>
        </w:rPr>
      </w:pPr>
      <w:r w:rsidRPr="00405096">
        <w:rPr>
          <w:rFonts w:eastAsia="Times New Roman" w:cs="Times New Roman"/>
          <w:b/>
          <w:caps/>
          <w:lang w:eastAsia="fr-FR"/>
        </w:rPr>
        <w:t xml:space="preserve">un </w:t>
      </w:r>
      <w:r w:rsidR="00320C19">
        <w:rPr>
          <w:rFonts w:eastAsia="Times New Roman" w:cs="Times New Roman"/>
          <w:b/>
          <w:caps/>
          <w:lang w:eastAsia="fr-FR"/>
        </w:rPr>
        <w:t>MEDECIN PSYCHIATRE</w:t>
      </w:r>
      <w:r w:rsidRPr="00405096">
        <w:rPr>
          <w:rFonts w:eastAsia="Times New Roman" w:cs="Times New Roman"/>
          <w:b/>
          <w:caps/>
          <w:lang w:eastAsia="fr-FR"/>
        </w:rPr>
        <w:t xml:space="preserve"> (h/f)</w:t>
      </w:r>
    </w:p>
    <w:p w14:paraId="1F4EB2E3" w14:textId="1EDE404C" w:rsidR="00405096" w:rsidRPr="00405096" w:rsidRDefault="00DE1042" w:rsidP="00405096">
      <w:pPr>
        <w:spacing w:after="0" w:line="240" w:lineRule="auto"/>
        <w:jc w:val="center"/>
        <w:rPr>
          <w:rFonts w:eastAsia="Times New Roman" w:cs="Times New Roman"/>
          <w:caps/>
          <w:lang w:eastAsia="fr-FR"/>
        </w:rPr>
      </w:pPr>
      <w:r w:rsidRPr="00405096">
        <w:rPr>
          <w:rFonts w:eastAsia="Times New Roman" w:cs="Times New Roman"/>
          <w:caps/>
          <w:lang w:eastAsia="fr-FR"/>
        </w:rPr>
        <w:t xml:space="preserve">SUR LE POLE </w:t>
      </w:r>
      <w:r w:rsidR="00445691">
        <w:rPr>
          <w:rFonts w:eastAsia="Times New Roman" w:cs="Times New Roman"/>
          <w:caps/>
          <w:lang w:eastAsia="fr-FR"/>
        </w:rPr>
        <w:t>SANTE SOIN INSERTION</w:t>
      </w:r>
    </w:p>
    <w:p w14:paraId="293161B8" w14:textId="0A4512B3" w:rsidR="00405096" w:rsidRPr="00666B35" w:rsidRDefault="00320C19" w:rsidP="00DF647D">
      <w:pPr>
        <w:spacing w:after="0" w:line="240" w:lineRule="auto"/>
        <w:jc w:val="center"/>
        <w:rPr>
          <w:rFonts w:eastAsia="Times New Roman" w:cs="Times New Roman"/>
          <w:b/>
          <w:bCs/>
          <w:caps/>
          <w:lang w:eastAsia="fr-FR"/>
        </w:rPr>
      </w:pPr>
      <w:r w:rsidRPr="00666B35">
        <w:rPr>
          <w:rFonts w:eastAsia="Times New Roman" w:cs="Times New Roman"/>
          <w:b/>
          <w:bCs/>
          <w:caps/>
          <w:lang w:eastAsia="fr-FR"/>
        </w:rPr>
        <w:t>CENTRE MEDICO PSYCHO PEDAGOGIQUE</w:t>
      </w:r>
    </w:p>
    <w:p w14:paraId="667E8C9C" w14:textId="6862C4FE" w:rsidR="00DE1042" w:rsidRPr="00666B35" w:rsidRDefault="00DE1042" w:rsidP="00DE1042">
      <w:pPr>
        <w:jc w:val="center"/>
        <w:rPr>
          <w:b/>
          <w:bCs/>
        </w:rPr>
      </w:pPr>
      <w:r w:rsidRPr="00666B35">
        <w:rPr>
          <w:b/>
          <w:bCs/>
        </w:rPr>
        <w:t>POSTE CD</w:t>
      </w:r>
      <w:r w:rsidR="00445691" w:rsidRPr="00666B35">
        <w:rPr>
          <w:b/>
          <w:bCs/>
        </w:rPr>
        <w:t>I</w:t>
      </w:r>
      <w:r w:rsidRPr="00666B35">
        <w:rPr>
          <w:b/>
          <w:bCs/>
        </w:rPr>
        <w:t xml:space="preserve"> TEMPS </w:t>
      </w:r>
      <w:r w:rsidR="00320C19" w:rsidRPr="00666B35">
        <w:rPr>
          <w:b/>
          <w:bCs/>
        </w:rPr>
        <w:t>COMPLET</w:t>
      </w:r>
      <w:r w:rsidR="00D41CD5" w:rsidRPr="00666B35">
        <w:rPr>
          <w:b/>
          <w:bCs/>
        </w:rPr>
        <w:t xml:space="preserve"> </w:t>
      </w:r>
      <w:r w:rsidR="00320C19" w:rsidRPr="00666B35">
        <w:rPr>
          <w:b/>
          <w:bCs/>
        </w:rPr>
        <w:t>1</w:t>
      </w:r>
      <w:r w:rsidR="00D41CD5" w:rsidRPr="00666B35">
        <w:rPr>
          <w:b/>
          <w:bCs/>
        </w:rPr>
        <w:t xml:space="preserve"> ETP</w:t>
      </w:r>
      <w:r w:rsidR="00DB0DCC" w:rsidRPr="00666B35">
        <w:rPr>
          <w:b/>
          <w:bCs/>
        </w:rPr>
        <w:t xml:space="preserve"> </w:t>
      </w:r>
    </w:p>
    <w:p w14:paraId="1FE5226D" w14:textId="0A78BE2B" w:rsidR="00405096" w:rsidRPr="00DF647D" w:rsidRDefault="00DE1042" w:rsidP="00DF647D">
      <w:pPr>
        <w:jc w:val="center"/>
      </w:pPr>
      <w:r w:rsidRPr="001B1C4A">
        <w:t>Site</w:t>
      </w:r>
      <w:r w:rsidR="00320C19">
        <w:t>s</w:t>
      </w:r>
      <w:r w:rsidRPr="001B1C4A">
        <w:t xml:space="preserve"> de </w:t>
      </w:r>
      <w:r w:rsidR="00320C19">
        <w:t>la Valette du Var, Cuers et Hyères</w:t>
      </w:r>
    </w:p>
    <w:p w14:paraId="34667CB3" w14:textId="383D6BC1" w:rsidR="00405096" w:rsidRPr="00CE43D3" w:rsidRDefault="00D41CD5" w:rsidP="00DF647D">
      <w:pPr>
        <w:spacing w:before="120"/>
        <w:jc w:val="center"/>
        <w:rPr>
          <w:b/>
        </w:rPr>
      </w:pPr>
      <w:proofErr w:type="gramStart"/>
      <w:r>
        <w:rPr>
          <w:b/>
        </w:rPr>
        <w:t>à</w:t>
      </w:r>
      <w:proofErr w:type="gramEnd"/>
      <w:r w:rsidR="00DF647D">
        <w:rPr>
          <w:b/>
        </w:rPr>
        <w:t xml:space="preserve"> pourvoir </w:t>
      </w:r>
      <w:r w:rsidR="005B09F9">
        <w:rPr>
          <w:b/>
        </w:rPr>
        <w:t>au plus tôt</w:t>
      </w:r>
    </w:p>
    <w:p w14:paraId="2D9BD466" w14:textId="42A4E6AD" w:rsidR="009A47E8" w:rsidRDefault="009A47E8" w:rsidP="003B1D61">
      <w:pPr>
        <w:spacing w:after="0" w:line="240" w:lineRule="auto"/>
        <w:rPr>
          <w:rFonts w:eastAsia="Times New Roman" w:cs="Times New Roman"/>
          <w:lang w:eastAsia="fr-FR"/>
        </w:rPr>
      </w:pPr>
    </w:p>
    <w:p w14:paraId="3E2B5B4D" w14:textId="77777777" w:rsidR="00445691" w:rsidRPr="0003080F" w:rsidRDefault="00445691" w:rsidP="00320C19">
      <w:pPr>
        <w:spacing w:after="0"/>
        <w:jc w:val="both"/>
        <w:rPr>
          <w:rFonts w:cs="Arial"/>
          <w:b/>
        </w:rPr>
      </w:pPr>
      <w:r w:rsidRPr="0003080F">
        <w:rPr>
          <w:rFonts w:cs="Arial"/>
          <w:b/>
          <w:u w:val="single"/>
        </w:rPr>
        <w:t>Missions</w:t>
      </w:r>
      <w:r w:rsidRPr="0003080F">
        <w:rPr>
          <w:rFonts w:cs="Arial"/>
          <w:b/>
        </w:rPr>
        <w:t xml:space="preserve"> : </w:t>
      </w:r>
    </w:p>
    <w:p w14:paraId="3112F915" w14:textId="17D38B70" w:rsidR="00320C19" w:rsidRPr="0003080F" w:rsidRDefault="00320C19" w:rsidP="00320C19">
      <w:pPr>
        <w:spacing w:after="0" w:line="240" w:lineRule="auto"/>
        <w:jc w:val="both"/>
      </w:pPr>
      <w:r w:rsidRPr="0003080F">
        <w:rPr>
          <w:bCs/>
        </w:rPr>
        <w:t>Le médecin psychiatre en CMPP accueille et oriente en rééducation ou accompagne plus spécifiquement en psychothérapie, des enfants (âgés de 0 à 20 ans) orientés sur initiative familiale ou sur conseil d’un professionnel (de santé ou intervenant auprès de l’enfant) en CMPP dans le cadre d’une prise en charge menée par une équipe pluridisciplinaire (psychologues, orthophonistes, psychomotriciens).</w:t>
      </w:r>
    </w:p>
    <w:p w14:paraId="2998FEC3" w14:textId="77777777" w:rsidR="00320C19" w:rsidRPr="0003080F" w:rsidRDefault="00320C19" w:rsidP="00320C19">
      <w:pPr>
        <w:spacing w:after="0" w:line="240" w:lineRule="auto"/>
        <w:jc w:val="both"/>
      </w:pPr>
    </w:p>
    <w:p w14:paraId="5884C10B" w14:textId="01A85008" w:rsidR="00445691" w:rsidRPr="0003080F" w:rsidRDefault="00445691" w:rsidP="00320C19">
      <w:pPr>
        <w:spacing w:after="0"/>
        <w:rPr>
          <w:rFonts w:cs="Arial"/>
          <w:b/>
          <w:u w:val="single"/>
        </w:rPr>
      </w:pPr>
      <w:r w:rsidRPr="0003080F">
        <w:rPr>
          <w:rFonts w:cs="Arial"/>
          <w:b/>
          <w:u w:val="single"/>
        </w:rPr>
        <w:t>Résultats attendus :</w:t>
      </w:r>
    </w:p>
    <w:p w14:paraId="1146CFC0" w14:textId="676A28CB" w:rsidR="00320C19" w:rsidRPr="0003080F" w:rsidRDefault="00320C19" w:rsidP="00320C19">
      <w:pPr>
        <w:pStyle w:val="Paragraphedeliste"/>
        <w:numPr>
          <w:ilvl w:val="0"/>
          <w:numId w:val="15"/>
        </w:numPr>
        <w:spacing w:after="0"/>
        <w:ind w:left="284" w:hanging="207"/>
        <w:jc w:val="both"/>
      </w:pPr>
      <w:r w:rsidRPr="0003080F">
        <w:t xml:space="preserve">Le médecin psychiatre est responsable du dossier médical, de la rédaction des demandes de prises en charge, de prolongation et des certificats médicaux éventuellement nécessaires (Dossier MDPH, </w:t>
      </w:r>
      <w:proofErr w:type="gramStart"/>
      <w:r w:rsidRPr="0003080F">
        <w:t>CNED….</w:t>
      </w:r>
      <w:proofErr w:type="gramEnd"/>
      <w:r w:rsidRPr="0003080F">
        <w:t>)</w:t>
      </w:r>
    </w:p>
    <w:p w14:paraId="649CB72A" w14:textId="293D31B5" w:rsidR="00320C19" w:rsidRPr="0003080F" w:rsidRDefault="00320C19" w:rsidP="00320C19">
      <w:pPr>
        <w:pStyle w:val="Paragraphedeliste"/>
        <w:numPr>
          <w:ilvl w:val="0"/>
          <w:numId w:val="15"/>
        </w:numPr>
        <w:spacing w:after="0"/>
        <w:ind w:left="284" w:hanging="207"/>
        <w:jc w:val="both"/>
      </w:pPr>
      <w:r w:rsidRPr="0003080F">
        <w:t xml:space="preserve">Il élabore un diagnostic, conduit des traitements psychothérapeutiques dans le cadre d’une prise en charge </w:t>
      </w:r>
      <w:r w:rsidR="00E33247" w:rsidRPr="0003080F">
        <w:t xml:space="preserve">globale </w:t>
      </w:r>
      <w:r w:rsidRPr="0003080F">
        <w:t>coordonnée sous sa responsabilité.</w:t>
      </w:r>
    </w:p>
    <w:p w14:paraId="056CFC74" w14:textId="1361BDB7" w:rsidR="00320C19" w:rsidRPr="0003080F" w:rsidRDefault="00320C19" w:rsidP="00320C19">
      <w:pPr>
        <w:pStyle w:val="Paragraphedeliste"/>
        <w:numPr>
          <w:ilvl w:val="0"/>
          <w:numId w:val="15"/>
        </w:numPr>
        <w:spacing w:after="0"/>
        <w:ind w:left="284" w:hanging="207"/>
        <w:jc w:val="both"/>
      </w:pPr>
      <w:r w:rsidRPr="0003080F">
        <w:t xml:space="preserve">Il favorise un partenariat actif autour de chaque situation clinique </w:t>
      </w:r>
    </w:p>
    <w:p w14:paraId="2985F3CC" w14:textId="1A4EDB5B" w:rsidR="00320C19" w:rsidRPr="0003080F" w:rsidRDefault="00320C19" w:rsidP="00320C19">
      <w:pPr>
        <w:pStyle w:val="Paragraphedeliste"/>
        <w:numPr>
          <w:ilvl w:val="0"/>
          <w:numId w:val="15"/>
        </w:numPr>
        <w:spacing w:after="0"/>
        <w:ind w:left="284" w:hanging="207"/>
        <w:jc w:val="both"/>
      </w:pPr>
      <w:r w:rsidRPr="0003080F">
        <w:t xml:space="preserve">Son action vise à une amélioration durable de la santé psychique de l’enfant ou de l’adolescent </w:t>
      </w:r>
    </w:p>
    <w:p w14:paraId="12E690EF" w14:textId="2A8F902E" w:rsidR="00320C19" w:rsidRPr="0003080F" w:rsidRDefault="00320C19" w:rsidP="00320C19">
      <w:pPr>
        <w:pStyle w:val="Paragraphedeliste"/>
        <w:numPr>
          <w:ilvl w:val="0"/>
          <w:numId w:val="15"/>
        </w:numPr>
        <w:spacing w:after="0"/>
        <w:ind w:left="284" w:hanging="207"/>
        <w:jc w:val="both"/>
      </w:pPr>
      <w:r w:rsidRPr="0003080F">
        <w:t>Il</w:t>
      </w:r>
      <w:r w:rsidR="003B2968" w:rsidRPr="0003080F">
        <w:t xml:space="preserve"> soutie</w:t>
      </w:r>
      <w:r w:rsidR="00EF5E94" w:rsidRPr="0003080F">
        <w:t>n</w:t>
      </w:r>
      <w:r w:rsidR="003B2968" w:rsidRPr="0003080F">
        <w:t xml:space="preserve">t </w:t>
      </w:r>
      <w:r w:rsidRPr="0003080F">
        <w:t>la coordination des soins des différents intervenants</w:t>
      </w:r>
      <w:r w:rsidR="003B2968" w:rsidRPr="0003080F">
        <w:t xml:space="preserve"> de l’équipe</w:t>
      </w:r>
      <w:r w:rsidRPr="0003080F">
        <w:t>, il est le référent du traitement notamment vis-à-vis de la famille.</w:t>
      </w:r>
    </w:p>
    <w:p w14:paraId="4CDACA73" w14:textId="77777777" w:rsidR="00320C19" w:rsidRPr="0003080F" w:rsidRDefault="00320C19" w:rsidP="00320C19">
      <w:pPr>
        <w:pStyle w:val="Paragraphedeliste"/>
        <w:spacing w:after="0"/>
        <w:ind w:left="284"/>
        <w:jc w:val="both"/>
      </w:pPr>
    </w:p>
    <w:p w14:paraId="3F60E57B" w14:textId="77777777" w:rsidR="00445691" w:rsidRPr="0003080F" w:rsidRDefault="00445691" w:rsidP="00320C19">
      <w:pPr>
        <w:spacing w:after="0"/>
        <w:jc w:val="both"/>
        <w:rPr>
          <w:b/>
          <w:u w:val="single"/>
        </w:rPr>
      </w:pPr>
      <w:r w:rsidRPr="0003080F">
        <w:rPr>
          <w:b/>
          <w:u w:val="single"/>
        </w:rPr>
        <w:t>Conditions liées à la fonction</w:t>
      </w:r>
      <w:r w:rsidRPr="0003080F">
        <w:rPr>
          <w:b/>
        </w:rPr>
        <w:t xml:space="preserve"> :</w:t>
      </w:r>
      <w:r w:rsidRPr="0003080F">
        <w:rPr>
          <w:b/>
          <w:u w:val="single"/>
        </w:rPr>
        <w:t xml:space="preserve"> </w:t>
      </w:r>
    </w:p>
    <w:p w14:paraId="0FD298CF" w14:textId="4774C3C0" w:rsidR="00320C19" w:rsidRPr="0003080F" w:rsidRDefault="00320C19" w:rsidP="00320C19">
      <w:pPr>
        <w:pStyle w:val="Paragraphedeliste"/>
        <w:numPr>
          <w:ilvl w:val="0"/>
          <w:numId w:val="16"/>
        </w:numPr>
        <w:spacing w:after="0" w:line="240" w:lineRule="auto"/>
        <w:ind w:left="426"/>
        <w:jc w:val="both"/>
        <w:rPr>
          <w:bCs/>
        </w:rPr>
      </w:pPr>
      <w:r w:rsidRPr="0003080F">
        <w:rPr>
          <w:bCs/>
        </w:rPr>
        <w:t>Diplôme de Médecin psychiatre</w:t>
      </w:r>
    </w:p>
    <w:p w14:paraId="6A320311" w14:textId="7F44D8CD" w:rsidR="0006491C" w:rsidRPr="0003080F" w:rsidRDefault="0006491C" w:rsidP="00320C19">
      <w:pPr>
        <w:pStyle w:val="Paragraphedeliste"/>
        <w:numPr>
          <w:ilvl w:val="0"/>
          <w:numId w:val="16"/>
        </w:numPr>
        <w:spacing w:after="0" w:line="240" w:lineRule="auto"/>
        <w:ind w:left="426"/>
        <w:jc w:val="both"/>
        <w:rPr>
          <w:bCs/>
        </w:rPr>
      </w:pPr>
      <w:r w:rsidRPr="0003080F">
        <w:rPr>
          <w:bCs/>
        </w:rPr>
        <w:t>Orientation pédopsychiatrie</w:t>
      </w:r>
      <w:r w:rsidR="00DB0114" w:rsidRPr="0003080F">
        <w:rPr>
          <w:bCs/>
        </w:rPr>
        <w:t xml:space="preserve"> préférable</w:t>
      </w:r>
    </w:p>
    <w:p w14:paraId="1D3CE6F0" w14:textId="1B2FF68A" w:rsidR="00320C19" w:rsidRPr="0003080F" w:rsidRDefault="00320C19" w:rsidP="00320C19">
      <w:pPr>
        <w:pStyle w:val="Paragraphedeliste"/>
        <w:numPr>
          <w:ilvl w:val="0"/>
          <w:numId w:val="16"/>
        </w:numPr>
        <w:spacing w:after="0" w:line="240" w:lineRule="auto"/>
        <w:ind w:left="426"/>
        <w:jc w:val="both"/>
        <w:rPr>
          <w:bCs/>
        </w:rPr>
      </w:pPr>
      <w:r w:rsidRPr="0003080F">
        <w:rPr>
          <w:bCs/>
        </w:rPr>
        <w:t>Répartition du temps de travail sur 3 antennes</w:t>
      </w:r>
      <w:r w:rsidR="008B17F9" w:rsidRPr="0003080F">
        <w:rPr>
          <w:bCs/>
        </w:rPr>
        <w:t xml:space="preserve"> CMPP</w:t>
      </w:r>
      <w:r w:rsidRPr="0003080F">
        <w:rPr>
          <w:bCs/>
        </w:rPr>
        <w:t xml:space="preserve"> (Cuers, La Valette, Hyères)</w:t>
      </w:r>
    </w:p>
    <w:p w14:paraId="44744AD5" w14:textId="0F68A50E" w:rsidR="00320C19" w:rsidRPr="0003080F" w:rsidRDefault="00320C19" w:rsidP="00320C19">
      <w:pPr>
        <w:pStyle w:val="Paragraphedeliste"/>
        <w:numPr>
          <w:ilvl w:val="0"/>
          <w:numId w:val="16"/>
        </w:numPr>
        <w:spacing w:after="0" w:line="240" w:lineRule="auto"/>
        <w:ind w:left="426"/>
        <w:jc w:val="both"/>
        <w:rPr>
          <w:bCs/>
        </w:rPr>
      </w:pPr>
      <w:r w:rsidRPr="0003080F">
        <w:rPr>
          <w:bCs/>
        </w:rPr>
        <w:t>Travail</w:t>
      </w:r>
      <w:r w:rsidR="00587B4D" w:rsidRPr="0003080F">
        <w:rPr>
          <w:bCs/>
        </w:rPr>
        <w:t xml:space="preserve"> réparti</w:t>
      </w:r>
      <w:r w:rsidRPr="0003080F">
        <w:rPr>
          <w:bCs/>
        </w:rPr>
        <w:t xml:space="preserve"> du lundi au samedi</w:t>
      </w:r>
    </w:p>
    <w:p w14:paraId="3C90BA1E" w14:textId="370D1F7C" w:rsidR="00DB0114" w:rsidRPr="0003080F" w:rsidRDefault="00DB0114" w:rsidP="00320C19">
      <w:pPr>
        <w:pStyle w:val="Paragraphedeliste"/>
        <w:numPr>
          <w:ilvl w:val="0"/>
          <w:numId w:val="16"/>
        </w:numPr>
        <w:spacing w:after="0" w:line="240" w:lineRule="auto"/>
        <w:ind w:left="426"/>
        <w:jc w:val="both"/>
        <w:rPr>
          <w:bCs/>
        </w:rPr>
      </w:pPr>
      <w:r w:rsidRPr="0003080F">
        <w:rPr>
          <w:bCs/>
        </w:rPr>
        <w:t>Absence d’astreinte de garde</w:t>
      </w:r>
    </w:p>
    <w:p w14:paraId="6DBAA7D5" w14:textId="77777777" w:rsidR="0003080F" w:rsidRPr="0003080F" w:rsidRDefault="0003080F" w:rsidP="00C328E8">
      <w:pPr>
        <w:spacing w:after="0" w:line="240" w:lineRule="auto"/>
        <w:jc w:val="both"/>
        <w:rPr>
          <w:bCs/>
        </w:rPr>
      </w:pPr>
    </w:p>
    <w:p w14:paraId="3275667B" w14:textId="3C6E4786" w:rsidR="00C328E8" w:rsidRPr="0003080F" w:rsidRDefault="00C328E8" w:rsidP="00C328E8">
      <w:pPr>
        <w:spacing w:after="0" w:line="240" w:lineRule="auto"/>
        <w:jc w:val="both"/>
        <w:rPr>
          <w:b/>
          <w:bCs/>
          <w:u w:val="single"/>
        </w:rPr>
      </w:pPr>
      <w:r w:rsidRPr="0003080F">
        <w:rPr>
          <w:b/>
          <w:bCs/>
          <w:u w:val="single"/>
        </w:rPr>
        <w:t>Contrat et avantages :</w:t>
      </w:r>
    </w:p>
    <w:p w14:paraId="65E055CE" w14:textId="2CB3195C" w:rsidR="00C328E8" w:rsidRPr="0003080F" w:rsidRDefault="00C328E8" w:rsidP="00C328E8">
      <w:pPr>
        <w:pStyle w:val="Paragraphedeliste"/>
        <w:numPr>
          <w:ilvl w:val="0"/>
          <w:numId w:val="16"/>
        </w:numPr>
        <w:spacing w:after="0" w:line="240" w:lineRule="auto"/>
        <w:jc w:val="both"/>
        <w:rPr>
          <w:bCs/>
        </w:rPr>
      </w:pPr>
      <w:r w:rsidRPr="0003080F">
        <w:rPr>
          <w:bCs/>
        </w:rPr>
        <w:t>Poste en CDI</w:t>
      </w:r>
      <w:r w:rsidR="0003080F" w:rsidRPr="0003080F">
        <w:rPr>
          <w:bCs/>
        </w:rPr>
        <w:t xml:space="preserve">, temps plein, salaire en fonction de la Convention </w:t>
      </w:r>
      <w:r w:rsidR="006E619B">
        <w:rPr>
          <w:bCs/>
        </w:rPr>
        <w:t>C</w:t>
      </w:r>
      <w:r w:rsidR="0003080F" w:rsidRPr="0003080F">
        <w:rPr>
          <w:bCs/>
        </w:rPr>
        <w:t>ollective 1966 (Salaire minimum indiciaire 4666 euros brut/mensuel)</w:t>
      </w:r>
      <w:r w:rsidR="008672E5">
        <w:rPr>
          <w:bCs/>
        </w:rPr>
        <w:t xml:space="preserve"> </w:t>
      </w:r>
      <w:r w:rsidR="006E619B">
        <w:rPr>
          <w:bCs/>
        </w:rPr>
        <w:t>+</w:t>
      </w:r>
      <w:r w:rsidR="008672E5">
        <w:rPr>
          <w:bCs/>
        </w:rPr>
        <w:t xml:space="preserve"> reprise d’ancienneté</w:t>
      </w:r>
    </w:p>
    <w:p w14:paraId="0B8CA885" w14:textId="30C096DC" w:rsidR="00C328E8" w:rsidRPr="0003080F" w:rsidRDefault="0003080F" w:rsidP="00C328E8">
      <w:pPr>
        <w:pStyle w:val="Paragraphedeliste"/>
        <w:numPr>
          <w:ilvl w:val="0"/>
          <w:numId w:val="16"/>
        </w:numPr>
        <w:spacing w:after="0" w:line="240" w:lineRule="auto"/>
        <w:jc w:val="both"/>
        <w:rPr>
          <w:bCs/>
        </w:rPr>
      </w:pPr>
      <w:r w:rsidRPr="0003080F">
        <w:rPr>
          <w:bCs/>
        </w:rPr>
        <w:t>Avantages : Mutuelle, Tickets Restaurant, Congés Trimestriels (6 jours/trimestre), voiture de service, Aide au logement (avec Action Logement)</w:t>
      </w:r>
      <w:bookmarkStart w:id="0" w:name="_GoBack"/>
      <w:bookmarkEnd w:id="0"/>
    </w:p>
    <w:p w14:paraId="03E1BD9F" w14:textId="6E5BB530" w:rsidR="00320C19" w:rsidRPr="0003080F" w:rsidRDefault="00320C19" w:rsidP="000A651B">
      <w:pPr>
        <w:pStyle w:val="Paragraphedeliste"/>
        <w:spacing w:after="0" w:line="240" w:lineRule="auto"/>
        <w:ind w:left="426"/>
        <w:jc w:val="both"/>
        <w:rPr>
          <w:bCs/>
        </w:rPr>
      </w:pPr>
    </w:p>
    <w:p w14:paraId="39101DE8" w14:textId="5D398CF7" w:rsidR="00445691" w:rsidRPr="0003080F" w:rsidRDefault="00445691" w:rsidP="00320C19">
      <w:pPr>
        <w:spacing w:after="0" w:line="240" w:lineRule="auto"/>
        <w:ind w:left="66"/>
      </w:pPr>
      <w:r w:rsidRPr="0003080F">
        <w:t>Ce poste est ouvert à tous.</w:t>
      </w:r>
    </w:p>
    <w:p w14:paraId="6015E222" w14:textId="77777777" w:rsidR="00445691" w:rsidRPr="0003080F" w:rsidRDefault="00445691" w:rsidP="00445691">
      <w:pPr>
        <w:spacing w:after="0" w:line="240" w:lineRule="auto"/>
        <w:jc w:val="center"/>
      </w:pPr>
    </w:p>
    <w:p w14:paraId="17853646" w14:textId="3A581477" w:rsidR="00622A2E" w:rsidRPr="0003080F" w:rsidRDefault="00622A2E" w:rsidP="00445691">
      <w:pPr>
        <w:spacing w:after="0" w:line="240" w:lineRule="auto"/>
        <w:jc w:val="center"/>
      </w:pPr>
      <w:r w:rsidRPr="0003080F">
        <w:t xml:space="preserve">Les candidatures (lettre de motivation + CV) devront être adressées </w:t>
      </w:r>
    </w:p>
    <w:p w14:paraId="6C7FDECA" w14:textId="45862ED2" w:rsidR="00622A2E" w:rsidRPr="0003080F" w:rsidRDefault="00622A2E" w:rsidP="00622A2E">
      <w:pPr>
        <w:spacing w:after="0" w:line="240" w:lineRule="auto"/>
        <w:jc w:val="center"/>
      </w:pPr>
      <w:proofErr w:type="gramStart"/>
      <w:r w:rsidRPr="0003080F">
        <w:t>au</w:t>
      </w:r>
      <w:proofErr w:type="gramEnd"/>
      <w:r w:rsidRPr="0003080F">
        <w:t xml:space="preserve"> plus tard le </w:t>
      </w:r>
      <w:r w:rsidR="00002758">
        <w:rPr>
          <w:b/>
        </w:rPr>
        <w:t>24</w:t>
      </w:r>
      <w:r w:rsidR="005B09F9" w:rsidRPr="0003080F">
        <w:rPr>
          <w:b/>
        </w:rPr>
        <w:t xml:space="preserve"> décembre</w:t>
      </w:r>
      <w:r w:rsidR="00827EA6" w:rsidRPr="0003080F">
        <w:rPr>
          <w:b/>
        </w:rPr>
        <w:t xml:space="preserve"> 20</w:t>
      </w:r>
      <w:r w:rsidR="00A00A16" w:rsidRPr="0003080F">
        <w:rPr>
          <w:b/>
        </w:rPr>
        <w:t>20</w:t>
      </w:r>
    </w:p>
    <w:p w14:paraId="5D14BE3C" w14:textId="08CF0ACC" w:rsidR="00C73380" w:rsidRPr="0003080F" w:rsidRDefault="00622A2E" w:rsidP="000405FD">
      <w:pPr>
        <w:spacing w:after="0" w:line="240" w:lineRule="auto"/>
        <w:jc w:val="center"/>
      </w:pPr>
      <w:r w:rsidRPr="0003080F">
        <w:t>Par mail à l’adresse suivante :</w:t>
      </w:r>
      <w:r w:rsidRPr="0003080F">
        <w:rPr>
          <w:b/>
        </w:rPr>
        <w:t xml:space="preserve"> </w:t>
      </w:r>
      <w:hyperlink r:id="rId7" w:history="1">
        <w:r w:rsidR="00C42660" w:rsidRPr="006D6B9E">
          <w:rPr>
            <w:rStyle w:val="Lienhypertexte"/>
            <w:b/>
          </w:rPr>
          <w:t>recrutement@adsea83.org</w:t>
        </w:r>
      </w:hyperlink>
    </w:p>
    <w:sectPr w:rsidR="00C73380" w:rsidRPr="0003080F" w:rsidSect="0003080F">
      <w:headerReference w:type="default" r:id="rId8"/>
      <w:pgSz w:w="11906" w:h="16838" w:code="9"/>
      <w:pgMar w:top="-1418" w:right="924" w:bottom="1418" w:left="19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A9050" w14:textId="77777777" w:rsidR="005C406E" w:rsidRDefault="005C406E">
      <w:pPr>
        <w:spacing w:after="0" w:line="240" w:lineRule="auto"/>
      </w:pPr>
      <w:r>
        <w:separator/>
      </w:r>
    </w:p>
  </w:endnote>
  <w:endnote w:type="continuationSeparator" w:id="0">
    <w:p w14:paraId="39B4C01F" w14:textId="77777777" w:rsidR="005C406E" w:rsidRDefault="005C4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D22D" w14:textId="77777777" w:rsidR="005C406E" w:rsidRDefault="005C406E">
      <w:pPr>
        <w:spacing w:after="0" w:line="240" w:lineRule="auto"/>
      </w:pPr>
      <w:r>
        <w:separator/>
      </w:r>
    </w:p>
  </w:footnote>
  <w:footnote w:type="continuationSeparator" w:id="0">
    <w:p w14:paraId="67A4FC35" w14:textId="77777777" w:rsidR="005C406E" w:rsidRDefault="005C4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6652" w14:textId="77777777" w:rsidR="00E1657C" w:rsidRDefault="002348F6" w:rsidP="00EB39D7">
    <w:pPr>
      <w:pStyle w:val="En-tte"/>
      <w:ind w:left="-1260"/>
    </w:pPr>
    <w:r>
      <w:rPr>
        <w:noProof/>
      </w:rPr>
      <w:drawing>
        <wp:inline distT="0" distB="0" distL="0" distR="0" wp14:anchorId="417EDCBD" wp14:editId="3AE703BF">
          <wp:extent cx="819150" cy="27336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733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50B"/>
    <w:multiLevelType w:val="hybridMultilevel"/>
    <w:tmpl w:val="32D8E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A40AFB"/>
    <w:multiLevelType w:val="hybridMultilevel"/>
    <w:tmpl w:val="F0E0425C"/>
    <w:lvl w:ilvl="0" w:tplc="7C18357A">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7E730F"/>
    <w:multiLevelType w:val="hybridMultilevel"/>
    <w:tmpl w:val="D2500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80541F"/>
    <w:multiLevelType w:val="hybridMultilevel"/>
    <w:tmpl w:val="FFA871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3A44FB"/>
    <w:multiLevelType w:val="hybridMultilevel"/>
    <w:tmpl w:val="18B42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0F6A79"/>
    <w:multiLevelType w:val="hybridMultilevel"/>
    <w:tmpl w:val="E2DCA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031146"/>
    <w:multiLevelType w:val="hybridMultilevel"/>
    <w:tmpl w:val="C7AA67BE"/>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7" w15:restartNumberingAfterBreak="0">
    <w:nsid w:val="295A0C20"/>
    <w:multiLevelType w:val="hybridMultilevel"/>
    <w:tmpl w:val="AA60B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1796E"/>
    <w:multiLevelType w:val="hybridMultilevel"/>
    <w:tmpl w:val="7E9A6E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FA03AE"/>
    <w:multiLevelType w:val="hybridMultilevel"/>
    <w:tmpl w:val="C4D48CDE"/>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1502DD4"/>
    <w:multiLevelType w:val="hybridMultilevel"/>
    <w:tmpl w:val="96C8EF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55236A4C"/>
    <w:multiLevelType w:val="hybridMultilevel"/>
    <w:tmpl w:val="8C84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DE781D"/>
    <w:multiLevelType w:val="hybridMultilevel"/>
    <w:tmpl w:val="FB24213E"/>
    <w:lvl w:ilvl="0" w:tplc="4B0C7F8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4108B"/>
    <w:multiLevelType w:val="hybridMultilevel"/>
    <w:tmpl w:val="2B0E37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C372DB"/>
    <w:multiLevelType w:val="hybridMultilevel"/>
    <w:tmpl w:val="3416B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2742AA3"/>
    <w:multiLevelType w:val="hybridMultilevel"/>
    <w:tmpl w:val="C4F0D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5"/>
  </w:num>
  <w:num w:numId="5">
    <w:abstractNumId w:val="2"/>
  </w:num>
  <w:num w:numId="6">
    <w:abstractNumId w:val="4"/>
  </w:num>
  <w:num w:numId="7">
    <w:abstractNumId w:val="12"/>
  </w:num>
  <w:num w:numId="8">
    <w:abstractNumId w:val="14"/>
  </w:num>
  <w:num w:numId="9">
    <w:abstractNumId w:val="6"/>
  </w:num>
  <w:num w:numId="10">
    <w:abstractNumId w:val="5"/>
  </w:num>
  <w:num w:numId="11">
    <w:abstractNumId w:val="1"/>
  </w:num>
  <w:num w:numId="12">
    <w:abstractNumId w:val="7"/>
  </w:num>
  <w:num w:numId="13">
    <w:abstractNumId w:val="3"/>
  </w:num>
  <w:num w:numId="14">
    <w:abstractNumId w:val="1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4FD"/>
    <w:rsid w:val="00002758"/>
    <w:rsid w:val="00004494"/>
    <w:rsid w:val="00014361"/>
    <w:rsid w:val="0002248E"/>
    <w:rsid w:val="000277A8"/>
    <w:rsid w:val="0003080F"/>
    <w:rsid w:val="000339A5"/>
    <w:rsid w:val="00033B2C"/>
    <w:rsid w:val="00034398"/>
    <w:rsid w:val="00035696"/>
    <w:rsid w:val="000405FD"/>
    <w:rsid w:val="000449A1"/>
    <w:rsid w:val="00053390"/>
    <w:rsid w:val="000574BD"/>
    <w:rsid w:val="00062CE8"/>
    <w:rsid w:val="0006491C"/>
    <w:rsid w:val="000662AE"/>
    <w:rsid w:val="00076432"/>
    <w:rsid w:val="000819CB"/>
    <w:rsid w:val="0008423F"/>
    <w:rsid w:val="00086D07"/>
    <w:rsid w:val="000906F1"/>
    <w:rsid w:val="00090F92"/>
    <w:rsid w:val="0009492D"/>
    <w:rsid w:val="000A651B"/>
    <w:rsid w:val="000B73F0"/>
    <w:rsid w:val="000C5C69"/>
    <w:rsid w:val="000D00B4"/>
    <w:rsid w:val="000D2C16"/>
    <w:rsid w:val="000D34B6"/>
    <w:rsid w:val="000E11D1"/>
    <w:rsid w:val="000E4E91"/>
    <w:rsid w:val="000E5A45"/>
    <w:rsid w:val="000F1A12"/>
    <w:rsid w:val="00100B5D"/>
    <w:rsid w:val="00107955"/>
    <w:rsid w:val="00110880"/>
    <w:rsid w:val="00111951"/>
    <w:rsid w:val="00111BDC"/>
    <w:rsid w:val="00112DB6"/>
    <w:rsid w:val="00113286"/>
    <w:rsid w:val="001459A4"/>
    <w:rsid w:val="00155DF0"/>
    <w:rsid w:val="00160423"/>
    <w:rsid w:val="00161118"/>
    <w:rsid w:val="00161F08"/>
    <w:rsid w:val="001640D1"/>
    <w:rsid w:val="001665E8"/>
    <w:rsid w:val="001665FB"/>
    <w:rsid w:val="001706E7"/>
    <w:rsid w:val="001724B0"/>
    <w:rsid w:val="00175536"/>
    <w:rsid w:val="0017777E"/>
    <w:rsid w:val="00181653"/>
    <w:rsid w:val="001856AA"/>
    <w:rsid w:val="001932F9"/>
    <w:rsid w:val="001A4B71"/>
    <w:rsid w:val="001B07B5"/>
    <w:rsid w:val="001B2ED8"/>
    <w:rsid w:val="001B69C1"/>
    <w:rsid w:val="001D1FE5"/>
    <w:rsid w:val="001D2477"/>
    <w:rsid w:val="001E3269"/>
    <w:rsid w:val="001E5068"/>
    <w:rsid w:val="001E626B"/>
    <w:rsid w:val="001E7006"/>
    <w:rsid w:val="001F18A3"/>
    <w:rsid w:val="00201ACF"/>
    <w:rsid w:val="00211325"/>
    <w:rsid w:val="002118A7"/>
    <w:rsid w:val="002151CE"/>
    <w:rsid w:val="0021628A"/>
    <w:rsid w:val="002235AB"/>
    <w:rsid w:val="002315FB"/>
    <w:rsid w:val="002348F6"/>
    <w:rsid w:val="00234AA5"/>
    <w:rsid w:val="00234D4C"/>
    <w:rsid w:val="00237721"/>
    <w:rsid w:val="00252014"/>
    <w:rsid w:val="00254E81"/>
    <w:rsid w:val="002566BF"/>
    <w:rsid w:val="00271269"/>
    <w:rsid w:val="0027169D"/>
    <w:rsid w:val="0027448D"/>
    <w:rsid w:val="00274FF3"/>
    <w:rsid w:val="002A1AEE"/>
    <w:rsid w:val="002A51F2"/>
    <w:rsid w:val="002B00BC"/>
    <w:rsid w:val="002B64A8"/>
    <w:rsid w:val="002D2FCE"/>
    <w:rsid w:val="002D55DC"/>
    <w:rsid w:val="002E083F"/>
    <w:rsid w:val="002E1F3D"/>
    <w:rsid w:val="002E506F"/>
    <w:rsid w:val="00305E63"/>
    <w:rsid w:val="00306F77"/>
    <w:rsid w:val="00312F74"/>
    <w:rsid w:val="00320962"/>
    <w:rsid w:val="00320C19"/>
    <w:rsid w:val="00324E90"/>
    <w:rsid w:val="0034092B"/>
    <w:rsid w:val="003427EB"/>
    <w:rsid w:val="003430FD"/>
    <w:rsid w:val="003600F4"/>
    <w:rsid w:val="00382822"/>
    <w:rsid w:val="00390452"/>
    <w:rsid w:val="003A6800"/>
    <w:rsid w:val="003B1D61"/>
    <w:rsid w:val="003B2968"/>
    <w:rsid w:val="003B5152"/>
    <w:rsid w:val="003B5BC9"/>
    <w:rsid w:val="003B5C16"/>
    <w:rsid w:val="003C29E2"/>
    <w:rsid w:val="003C57FB"/>
    <w:rsid w:val="003D15DB"/>
    <w:rsid w:val="003D2F09"/>
    <w:rsid w:val="003E0054"/>
    <w:rsid w:val="003E24D1"/>
    <w:rsid w:val="003F02E4"/>
    <w:rsid w:val="003F5207"/>
    <w:rsid w:val="003F66AD"/>
    <w:rsid w:val="00402846"/>
    <w:rsid w:val="00405096"/>
    <w:rsid w:val="004122C8"/>
    <w:rsid w:val="00435657"/>
    <w:rsid w:val="00435FB7"/>
    <w:rsid w:val="0044068F"/>
    <w:rsid w:val="00443FD7"/>
    <w:rsid w:val="00445691"/>
    <w:rsid w:val="004469E1"/>
    <w:rsid w:val="00462032"/>
    <w:rsid w:val="00462CCC"/>
    <w:rsid w:val="00464B27"/>
    <w:rsid w:val="00471D7B"/>
    <w:rsid w:val="00474958"/>
    <w:rsid w:val="00477E42"/>
    <w:rsid w:val="00493A8F"/>
    <w:rsid w:val="004A29E8"/>
    <w:rsid w:val="004B0FD5"/>
    <w:rsid w:val="004B621D"/>
    <w:rsid w:val="004C1AB3"/>
    <w:rsid w:val="004C3B59"/>
    <w:rsid w:val="004D6F3E"/>
    <w:rsid w:val="004E63AD"/>
    <w:rsid w:val="00503F6E"/>
    <w:rsid w:val="00514C16"/>
    <w:rsid w:val="00521994"/>
    <w:rsid w:val="0052229D"/>
    <w:rsid w:val="00523CBE"/>
    <w:rsid w:val="00534537"/>
    <w:rsid w:val="00535891"/>
    <w:rsid w:val="005373BB"/>
    <w:rsid w:val="00537D2F"/>
    <w:rsid w:val="00543B85"/>
    <w:rsid w:val="00561830"/>
    <w:rsid w:val="00561D0B"/>
    <w:rsid w:val="00562F34"/>
    <w:rsid w:val="00564623"/>
    <w:rsid w:val="00570E8C"/>
    <w:rsid w:val="00575A4A"/>
    <w:rsid w:val="00576AB9"/>
    <w:rsid w:val="00587B4D"/>
    <w:rsid w:val="00593080"/>
    <w:rsid w:val="005A0A44"/>
    <w:rsid w:val="005A393F"/>
    <w:rsid w:val="005A7538"/>
    <w:rsid w:val="005B09F9"/>
    <w:rsid w:val="005B356F"/>
    <w:rsid w:val="005C341F"/>
    <w:rsid w:val="005C406E"/>
    <w:rsid w:val="005C6D73"/>
    <w:rsid w:val="005D2568"/>
    <w:rsid w:val="005D489A"/>
    <w:rsid w:val="005D66D7"/>
    <w:rsid w:val="005E4552"/>
    <w:rsid w:val="005E4571"/>
    <w:rsid w:val="005E56FD"/>
    <w:rsid w:val="005F2C12"/>
    <w:rsid w:val="00601BFA"/>
    <w:rsid w:val="006034FD"/>
    <w:rsid w:val="0060756C"/>
    <w:rsid w:val="0061085B"/>
    <w:rsid w:val="0061328F"/>
    <w:rsid w:val="00616B6E"/>
    <w:rsid w:val="00622A2E"/>
    <w:rsid w:val="00625D8D"/>
    <w:rsid w:val="00632F04"/>
    <w:rsid w:val="00650DFB"/>
    <w:rsid w:val="0065564C"/>
    <w:rsid w:val="00666B35"/>
    <w:rsid w:val="006719B5"/>
    <w:rsid w:val="00682E51"/>
    <w:rsid w:val="006851F5"/>
    <w:rsid w:val="00691ACB"/>
    <w:rsid w:val="006A2548"/>
    <w:rsid w:val="006A7932"/>
    <w:rsid w:val="006B1049"/>
    <w:rsid w:val="006B6DA5"/>
    <w:rsid w:val="006C6924"/>
    <w:rsid w:val="006C7F60"/>
    <w:rsid w:val="006D6219"/>
    <w:rsid w:val="006E3893"/>
    <w:rsid w:val="006E59AF"/>
    <w:rsid w:val="006E619B"/>
    <w:rsid w:val="006F565D"/>
    <w:rsid w:val="00701AD1"/>
    <w:rsid w:val="007027A5"/>
    <w:rsid w:val="007066CF"/>
    <w:rsid w:val="0071298A"/>
    <w:rsid w:val="00712F42"/>
    <w:rsid w:val="00716EB4"/>
    <w:rsid w:val="00725B33"/>
    <w:rsid w:val="00731523"/>
    <w:rsid w:val="007466DE"/>
    <w:rsid w:val="007476B0"/>
    <w:rsid w:val="00760AF4"/>
    <w:rsid w:val="00761248"/>
    <w:rsid w:val="00770284"/>
    <w:rsid w:val="00772703"/>
    <w:rsid w:val="00774B20"/>
    <w:rsid w:val="00776EB8"/>
    <w:rsid w:val="007808F9"/>
    <w:rsid w:val="0078120F"/>
    <w:rsid w:val="0078214D"/>
    <w:rsid w:val="007A08E6"/>
    <w:rsid w:val="007C0A2E"/>
    <w:rsid w:val="007D2A12"/>
    <w:rsid w:val="007D5E70"/>
    <w:rsid w:val="007E01A7"/>
    <w:rsid w:val="0081350A"/>
    <w:rsid w:val="00813BCE"/>
    <w:rsid w:val="00827EA6"/>
    <w:rsid w:val="00835C9F"/>
    <w:rsid w:val="0083787B"/>
    <w:rsid w:val="00851E4B"/>
    <w:rsid w:val="0086258C"/>
    <w:rsid w:val="00864F0A"/>
    <w:rsid w:val="008672E5"/>
    <w:rsid w:val="0087179E"/>
    <w:rsid w:val="00871BA1"/>
    <w:rsid w:val="00874BB8"/>
    <w:rsid w:val="008926BA"/>
    <w:rsid w:val="00893D80"/>
    <w:rsid w:val="008A326E"/>
    <w:rsid w:val="008B17F9"/>
    <w:rsid w:val="008B42FC"/>
    <w:rsid w:val="008B6CFB"/>
    <w:rsid w:val="008C212D"/>
    <w:rsid w:val="008C58EA"/>
    <w:rsid w:val="008C5CA2"/>
    <w:rsid w:val="008D20F1"/>
    <w:rsid w:val="008F2764"/>
    <w:rsid w:val="008F6324"/>
    <w:rsid w:val="008F74DD"/>
    <w:rsid w:val="00900067"/>
    <w:rsid w:val="0090210E"/>
    <w:rsid w:val="00903150"/>
    <w:rsid w:val="00922A1D"/>
    <w:rsid w:val="00930D5C"/>
    <w:rsid w:val="009357D8"/>
    <w:rsid w:val="00946BED"/>
    <w:rsid w:val="009519AB"/>
    <w:rsid w:val="009560FE"/>
    <w:rsid w:val="00974DB1"/>
    <w:rsid w:val="00974F0F"/>
    <w:rsid w:val="0098441F"/>
    <w:rsid w:val="00995DEF"/>
    <w:rsid w:val="009A1341"/>
    <w:rsid w:val="009A47E8"/>
    <w:rsid w:val="009B6ABB"/>
    <w:rsid w:val="009F72D2"/>
    <w:rsid w:val="00A00A16"/>
    <w:rsid w:val="00A02DF1"/>
    <w:rsid w:val="00A065C2"/>
    <w:rsid w:val="00A16303"/>
    <w:rsid w:val="00A23831"/>
    <w:rsid w:val="00A25D44"/>
    <w:rsid w:val="00A35391"/>
    <w:rsid w:val="00A356FB"/>
    <w:rsid w:val="00A4376F"/>
    <w:rsid w:val="00A51681"/>
    <w:rsid w:val="00A54A24"/>
    <w:rsid w:val="00A70DF4"/>
    <w:rsid w:val="00A71A19"/>
    <w:rsid w:val="00A71FC0"/>
    <w:rsid w:val="00A7618D"/>
    <w:rsid w:val="00A81DF0"/>
    <w:rsid w:val="00A857C4"/>
    <w:rsid w:val="00A87260"/>
    <w:rsid w:val="00A90395"/>
    <w:rsid w:val="00A9259E"/>
    <w:rsid w:val="00A95E59"/>
    <w:rsid w:val="00AA3290"/>
    <w:rsid w:val="00AB11D8"/>
    <w:rsid w:val="00AB7FB5"/>
    <w:rsid w:val="00AC13FC"/>
    <w:rsid w:val="00AC474E"/>
    <w:rsid w:val="00AD0F61"/>
    <w:rsid w:val="00AD2590"/>
    <w:rsid w:val="00AD2F6D"/>
    <w:rsid w:val="00AD5182"/>
    <w:rsid w:val="00AE3466"/>
    <w:rsid w:val="00AE4DFB"/>
    <w:rsid w:val="00AF2FA4"/>
    <w:rsid w:val="00AF7ECE"/>
    <w:rsid w:val="00B24916"/>
    <w:rsid w:val="00B25AFE"/>
    <w:rsid w:val="00B35AFF"/>
    <w:rsid w:val="00B37228"/>
    <w:rsid w:val="00B42BF2"/>
    <w:rsid w:val="00B50E16"/>
    <w:rsid w:val="00B6073B"/>
    <w:rsid w:val="00B60CF2"/>
    <w:rsid w:val="00B723C3"/>
    <w:rsid w:val="00B7300F"/>
    <w:rsid w:val="00B762A4"/>
    <w:rsid w:val="00BA4DFA"/>
    <w:rsid w:val="00BB49A2"/>
    <w:rsid w:val="00BC368B"/>
    <w:rsid w:val="00BC76F2"/>
    <w:rsid w:val="00BD6E9E"/>
    <w:rsid w:val="00BE1519"/>
    <w:rsid w:val="00BE384F"/>
    <w:rsid w:val="00BE475C"/>
    <w:rsid w:val="00C029F2"/>
    <w:rsid w:val="00C065FC"/>
    <w:rsid w:val="00C06707"/>
    <w:rsid w:val="00C075EA"/>
    <w:rsid w:val="00C126E9"/>
    <w:rsid w:val="00C12935"/>
    <w:rsid w:val="00C14715"/>
    <w:rsid w:val="00C216AB"/>
    <w:rsid w:val="00C21717"/>
    <w:rsid w:val="00C244D0"/>
    <w:rsid w:val="00C328E8"/>
    <w:rsid w:val="00C335F7"/>
    <w:rsid w:val="00C36356"/>
    <w:rsid w:val="00C40B14"/>
    <w:rsid w:val="00C42660"/>
    <w:rsid w:val="00C4356C"/>
    <w:rsid w:val="00C4588B"/>
    <w:rsid w:val="00C4598D"/>
    <w:rsid w:val="00C610C0"/>
    <w:rsid w:val="00C67CDE"/>
    <w:rsid w:val="00C73380"/>
    <w:rsid w:val="00CB6F04"/>
    <w:rsid w:val="00CD6A49"/>
    <w:rsid w:val="00CE51E8"/>
    <w:rsid w:val="00CF2193"/>
    <w:rsid w:val="00D03159"/>
    <w:rsid w:val="00D13A7F"/>
    <w:rsid w:val="00D211D3"/>
    <w:rsid w:val="00D22FB9"/>
    <w:rsid w:val="00D267F7"/>
    <w:rsid w:val="00D3087E"/>
    <w:rsid w:val="00D35759"/>
    <w:rsid w:val="00D40A7D"/>
    <w:rsid w:val="00D41CD5"/>
    <w:rsid w:val="00D55426"/>
    <w:rsid w:val="00D5582F"/>
    <w:rsid w:val="00D65263"/>
    <w:rsid w:val="00D6710F"/>
    <w:rsid w:val="00D72669"/>
    <w:rsid w:val="00D7754C"/>
    <w:rsid w:val="00D819FA"/>
    <w:rsid w:val="00D85881"/>
    <w:rsid w:val="00D86074"/>
    <w:rsid w:val="00D93155"/>
    <w:rsid w:val="00D9446C"/>
    <w:rsid w:val="00DA1FF5"/>
    <w:rsid w:val="00DA57A2"/>
    <w:rsid w:val="00DB0114"/>
    <w:rsid w:val="00DB0DCC"/>
    <w:rsid w:val="00DB5872"/>
    <w:rsid w:val="00DB6A63"/>
    <w:rsid w:val="00DB6A82"/>
    <w:rsid w:val="00DC26D9"/>
    <w:rsid w:val="00DC7111"/>
    <w:rsid w:val="00DD0048"/>
    <w:rsid w:val="00DD281F"/>
    <w:rsid w:val="00DD7CF1"/>
    <w:rsid w:val="00DE1042"/>
    <w:rsid w:val="00DE130C"/>
    <w:rsid w:val="00DF647D"/>
    <w:rsid w:val="00E11349"/>
    <w:rsid w:val="00E16C77"/>
    <w:rsid w:val="00E2109B"/>
    <w:rsid w:val="00E226A1"/>
    <w:rsid w:val="00E30153"/>
    <w:rsid w:val="00E33247"/>
    <w:rsid w:val="00E34FC3"/>
    <w:rsid w:val="00E42B97"/>
    <w:rsid w:val="00E47A88"/>
    <w:rsid w:val="00E55134"/>
    <w:rsid w:val="00E61B02"/>
    <w:rsid w:val="00E61BB3"/>
    <w:rsid w:val="00E63F4D"/>
    <w:rsid w:val="00E678DC"/>
    <w:rsid w:val="00E75EE8"/>
    <w:rsid w:val="00E75FF0"/>
    <w:rsid w:val="00E85C9A"/>
    <w:rsid w:val="00E8767E"/>
    <w:rsid w:val="00E93480"/>
    <w:rsid w:val="00E9602E"/>
    <w:rsid w:val="00E97F30"/>
    <w:rsid w:val="00EA678C"/>
    <w:rsid w:val="00EB1B53"/>
    <w:rsid w:val="00ED705C"/>
    <w:rsid w:val="00EF36E8"/>
    <w:rsid w:val="00EF531D"/>
    <w:rsid w:val="00EF579F"/>
    <w:rsid w:val="00EF5E94"/>
    <w:rsid w:val="00EF6A51"/>
    <w:rsid w:val="00F10A36"/>
    <w:rsid w:val="00F1493E"/>
    <w:rsid w:val="00F15CE8"/>
    <w:rsid w:val="00F24126"/>
    <w:rsid w:val="00F2533E"/>
    <w:rsid w:val="00F34AA4"/>
    <w:rsid w:val="00F37863"/>
    <w:rsid w:val="00F4470C"/>
    <w:rsid w:val="00F455F7"/>
    <w:rsid w:val="00F57BA3"/>
    <w:rsid w:val="00F808FA"/>
    <w:rsid w:val="00F84281"/>
    <w:rsid w:val="00F859E7"/>
    <w:rsid w:val="00F86FB6"/>
    <w:rsid w:val="00F87BF0"/>
    <w:rsid w:val="00F95733"/>
    <w:rsid w:val="00F97098"/>
    <w:rsid w:val="00FA0838"/>
    <w:rsid w:val="00FA1C58"/>
    <w:rsid w:val="00FA55AA"/>
    <w:rsid w:val="00FA7BB7"/>
    <w:rsid w:val="00FB0FD1"/>
    <w:rsid w:val="00FC33B6"/>
    <w:rsid w:val="00FC435F"/>
    <w:rsid w:val="00FD24B6"/>
    <w:rsid w:val="00FD6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CB5A9"/>
  <w15:chartTrackingRefBased/>
  <w15:docId w15:val="{02700E1F-5DD9-4909-A211-900E8A11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034F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6034FD"/>
    <w:rPr>
      <w:rFonts w:ascii="Times New Roman" w:eastAsia="Times New Roman" w:hAnsi="Times New Roman" w:cs="Times New Roman"/>
      <w:sz w:val="24"/>
      <w:szCs w:val="24"/>
      <w:lang w:eastAsia="fr-FR"/>
    </w:rPr>
  </w:style>
  <w:style w:type="paragraph" w:styleId="Paragraphedeliste">
    <w:name w:val="List Paragraph"/>
    <w:basedOn w:val="Normal"/>
    <w:uiPriority w:val="99"/>
    <w:qFormat/>
    <w:rsid w:val="002A51F2"/>
    <w:pPr>
      <w:ind w:left="720"/>
      <w:contextualSpacing/>
    </w:pPr>
  </w:style>
  <w:style w:type="character" w:styleId="Lienhypertexte">
    <w:name w:val="Hyperlink"/>
    <w:basedOn w:val="Policepardfaut"/>
    <w:uiPriority w:val="99"/>
    <w:unhideWhenUsed/>
    <w:rsid w:val="00C73380"/>
    <w:rPr>
      <w:color w:val="0563C1" w:themeColor="hyperlink"/>
      <w:u w:val="single"/>
    </w:rPr>
  </w:style>
  <w:style w:type="character" w:customStyle="1" w:styleId="Mentionnonrsolue1">
    <w:name w:val="Mention non résolue1"/>
    <w:basedOn w:val="Policepardfaut"/>
    <w:uiPriority w:val="99"/>
    <w:semiHidden/>
    <w:unhideWhenUsed/>
    <w:rsid w:val="00C73380"/>
    <w:rPr>
      <w:color w:val="605E5C"/>
      <w:shd w:val="clear" w:color="auto" w:fill="E1DFDD"/>
    </w:rPr>
  </w:style>
  <w:style w:type="paragraph" w:styleId="Pieddepage">
    <w:name w:val="footer"/>
    <w:basedOn w:val="Normal"/>
    <w:link w:val="PieddepageCar"/>
    <w:uiPriority w:val="99"/>
    <w:unhideWhenUsed/>
    <w:rsid w:val="000308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080F"/>
  </w:style>
  <w:style w:type="character" w:styleId="Mentionnonrsolue">
    <w:name w:val="Unresolved Mention"/>
    <w:basedOn w:val="Policepardfaut"/>
    <w:uiPriority w:val="99"/>
    <w:semiHidden/>
    <w:unhideWhenUsed/>
    <w:rsid w:val="00C42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259409">
      <w:bodyDiv w:val="1"/>
      <w:marLeft w:val="0"/>
      <w:marRight w:val="0"/>
      <w:marTop w:val="0"/>
      <w:marBottom w:val="0"/>
      <w:divBdr>
        <w:top w:val="none" w:sz="0" w:space="0" w:color="auto"/>
        <w:left w:val="none" w:sz="0" w:space="0" w:color="auto"/>
        <w:bottom w:val="none" w:sz="0" w:space="0" w:color="auto"/>
        <w:right w:val="none" w:sz="0" w:space="0" w:color="auto"/>
      </w:divBdr>
    </w:div>
    <w:div w:id="14981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tement@adsea83.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332</Words>
  <Characters>1829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cparmentier</dc:creator>
  <cp:keywords/>
  <dc:description/>
  <cp:lastModifiedBy>SARAH FOURNIER</cp:lastModifiedBy>
  <cp:revision>8</cp:revision>
  <cp:lastPrinted>2020-06-24T07:46:00Z</cp:lastPrinted>
  <dcterms:created xsi:type="dcterms:W3CDTF">2020-11-23T08:26:00Z</dcterms:created>
  <dcterms:modified xsi:type="dcterms:W3CDTF">2020-11-23T14:26:00Z</dcterms:modified>
</cp:coreProperties>
</file>